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78" w:rsidRDefault="00EF79C4" w:rsidP="00EF79C4">
      <w:pPr>
        <w:jc w:val="center"/>
        <w:rPr>
          <w:b/>
          <w:sz w:val="28"/>
          <w:szCs w:val="28"/>
        </w:rPr>
      </w:pPr>
      <w:r w:rsidRPr="00E63276">
        <w:rPr>
          <w:b/>
          <w:sz w:val="28"/>
          <w:szCs w:val="28"/>
        </w:rPr>
        <w:t>ПРИПРЕМА ЗА ЧАС</w:t>
      </w:r>
    </w:p>
    <w:p w:rsidR="00E63276" w:rsidRDefault="00B05736" w:rsidP="00EF79C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Грађанско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васпитање</w:t>
      </w:r>
      <w:proofErr w:type="spellEnd"/>
      <w:r>
        <w:rPr>
          <w:b/>
          <w:sz w:val="28"/>
          <w:szCs w:val="28"/>
        </w:rPr>
        <w:t xml:space="preserve"> </w:t>
      </w:r>
    </w:p>
    <w:p w:rsidR="00B05736" w:rsidRPr="00E63276" w:rsidRDefault="00E60048" w:rsidP="00EF7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RS"/>
        </w:rPr>
        <w:t>Други</w:t>
      </w:r>
      <w:r w:rsidR="00B05736">
        <w:rPr>
          <w:b/>
          <w:sz w:val="28"/>
          <w:szCs w:val="28"/>
        </w:rPr>
        <w:t xml:space="preserve"> </w:t>
      </w:r>
      <w:proofErr w:type="spellStart"/>
      <w:r w:rsidR="00B05736">
        <w:rPr>
          <w:b/>
          <w:sz w:val="28"/>
          <w:szCs w:val="28"/>
        </w:rPr>
        <w:t>разред</w:t>
      </w:r>
      <w:proofErr w:type="spellEnd"/>
      <w:r w:rsidR="00B05736">
        <w:rPr>
          <w:b/>
          <w:sz w:val="28"/>
          <w:szCs w:val="28"/>
        </w:rPr>
        <w:t xml:space="preserve"> </w:t>
      </w:r>
      <w:proofErr w:type="spellStart"/>
      <w:r w:rsidR="00B05736">
        <w:rPr>
          <w:b/>
          <w:sz w:val="28"/>
          <w:szCs w:val="28"/>
        </w:rPr>
        <w:t>средње</w:t>
      </w:r>
      <w:proofErr w:type="spellEnd"/>
      <w:r w:rsidR="00B05736">
        <w:rPr>
          <w:b/>
          <w:sz w:val="28"/>
          <w:szCs w:val="28"/>
        </w:rPr>
        <w:t xml:space="preserve"> </w:t>
      </w:r>
      <w:proofErr w:type="spellStart"/>
      <w:r w:rsidR="00B05736">
        <w:rPr>
          <w:b/>
          <w:sz w:val="28"/>
          <w:szCs w:val="28"/>
        </w:rPr>
        <w:t>школе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3795"/>
        <w:gridCol w:w="1607"/>
        <w:gridCol w:w="1711"/>
      </w:tblGrid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rPr>
                <w:b/>
              </w:rPr>
            </w:pPr>
            <w:proofErr w:type="spellStart"/>
            <w:r w:rsidRPr="00A86B3C">
              <w:rPr>
                <w:b/>
              </w:rPr>
              <w:t>Редни</w:t>
            </w:r>
            <w:proofErr w:type="spellEnd"/>
            <w:r w:rsidRPr="00A86B3C">
              <w:rPr>
                <w:b/>
              </w:rPr>
              <w:t xml:space="preserve"> </w:t>
            </w:r>
            <w:proofErr w:type="spellStart"/>
            <w:r w:rsidRPr="00A86B3C">
              <w:rPr>
                <w:b/>
              </w:rPr>
              <w:t>број</w:t>
            </w:r>
            <w:proofErr w:type="spellEnd"/>
            <w:r w:rsidRPr="00A86B3C">
              <w:rPr>
                <w:b/>
              </w:rPr>
              <w:t xml:space="preserve"> </w:t>
            </w:r>
            <w:proofErr w:type="spellStart"/>
            <w:r w:rsidRPr="00A86B3C">
              <w:rPr>
                <w:b/>
              </w:rPr>
              <w:t>часа</w:t>
            </w:r>
            <w:proofErr w:type="spellEnd"/>
            <w:r w:rsidRPr="00A86B3C">
              <w:rPr>
                <w:b/>
              </w:rPr>
              <w:t>:</w:t>
            </w:r>
          </w:p>
        </w:tc>
        <w:tc>
          <w:tcPr>
            <w:tcW w:w="3795" w:type="dxa"/>
          </w:tcPr>
          <w:p w:rsidR="00EF79C4" w:rsidRPr="00A86B3C" w:rsidRDefault="00EF79C4" w:rsidP="00EF79C4">
            <w:pPr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Школа</w:t>
            </w:r>
            <w:proofErr w:type="spellEnd"/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:rsidR="00EF79C4" w:rsidRPr="00A86B3C" w:rsidRDefault="00EF79C4">
            <w:pPr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Разред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и </w:t>
            </w:r>
            <w:r w:rsidR="00987C43">
              <w:rPr>
                <w:b/>
                <w:sz w:val="24"/>
                <w:szCs w:val="24"/>
                <w:lang w:val="sr-Latn-RS"/>
              </w:rPr>
              <w:t xml:space="preserve">II </w:t>
            </w:r>
            <w:proofErr w:type="spellStart"/>
            <w:r w:rsidRPr="00A86B3C">
              <w:rPr>
                <w:b/>
                <w:sz w:val="24"/>
                <w:szCs w:val="24"/>
              </w:rPr>
              <w:t>одељење</w:t>
            </w:r>
            <w:proofErr w:type="spellEnd"/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:rsidR="00EF79C4" w:rsidRPr="00A86B3C" w:rsidRDefault="00EF79C4">
            <w:pPr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Датум</w:t>
            </w:r>
            <w:proofErr w:type="spellEnd"/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Наставна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тема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13" w:type="dxa"/>
            <w:gridSpan w:val="3"/>
          </w:tcPr>
          <w:p w:rsidR="00553D49" w:rsidRPr="00D82FFA" w:rsidRDefault="00D82FFA" w:rsidP="00B92585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Уводна радионица о грађанском васпитању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Наставна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јединица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13" w:type="dxa"/>
            <w:gridSpan w:val="3"/>
          </w:tcPr>
          <w:p w:rsidR="00EF79C4" w:rsidRPr="00D9313F" w:rsidRDefault="00D9313F" w:rsidP="00E60048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П</w:t>
            </w:r>
            <w:r w:rsidR="00E60048">
              <w:rPr>
                <w:b/>
                <w:sz w:val="24"/>
                <w:szCs w:val="24"/>
                <w:lang w:val="sr-Cyrl-RS"/>
              </w:rPr>
              <w:t xml:space="preserve">равила </w:t>
            </w:r>
            <w:r w:rsidR="00685CE3">
              <w:rPr>
                <w:b/>
                <w:sz w:val="24"/>
                <w:szCs w:val="24"/>
                <w:lang w:val="sr-Cyrl-RS"/>
              </w:rPr>
              <w:t>гугл учиониц</w:t>
            </w:r>
            <w:r w:rsidR="00E60048">
              <w:rPr>
                <w:b/>
                <w:sz w:val="24"/>
                <w:szCs w:val="24"/>
                <w:lang w:val="sr-Latn-RS"/>
              </w:rPr>
              <w:t>e</w:t>
            </w:r>
            <w:r>
              <w:rPr>
                <w:b/>
                <w:sz w:val="24"/>
                <w:szCs w:val="24"/>
                <w:lang w:val="sr-Latn-RS"/>
              </w:rPr>
              <w:t xml:space="preserve"> </w:t>
            </w:r>
            <w:r>
              <w:rPr>
                <w:b/>
                <w:sz w:val="24"/>
                <w:szCs w:val="24"/>
                <w:lang w:val="sr-Cyrl-RS"/>
              </w:rPr>
              <w:t>снова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Тип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7113" w:type="dxa"/>
            <w:gridSpan w:val="3"/>
          </w:tcPr>
          <w:p w:rsidR="00EF79C4" w:rsidRDefault="004F4609" w:rsidP="004F460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Комбиновани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Образовни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исходи</w:t>
            </w:r>
            <w:proofErr w:type="spellEnd"/>
          </w:p>
        </w:tc>
        <w:tc>
          <w:tcPr>
            <w:tcW w:w="7113" w:type="dxa"/>
            <w:gridSpan w:val="3"/>
          </w:tcPr>
          <w:p w:rsidR="00D82FFA" w:rsidRPr="00C21625" w:rsidRDefault="00D82FFA" w:rsidP="00D82FFA">
            <w:pPr>
              <w:shd w:val="clear" w:color="auto" w:fill="FFFFFF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 - </w:t>
            </w:r>
            <w:r w:rsidR="00685CE3">
              <w:rPr>
                <w:rFonts w:eastAsia="Times New Roman" w:cs="Arial"/>
                <w:color w:val="000000"/>
                <w:sz w:val="24"/>
                <w:szCs w:val="24"/>
                <w:lang w:val="sr-Cyrl-RS"/>
              </w:rPr>
              <w:t>упознавање са правилима понашања и рада у виртуелном простору</w:t>
            </w:r>
            <w:r w:rsidRPr="00C21625">
              <w:rPr>
                <w:rFonts w:eastAsia="Times New Roman" w:cs="Arial"/>
                <w:color w:val="000000"/>
                <w:sz w:val="24"/>
                <w:szCs w:val="24"/>
                <w:lang w:val="sr-Cyrl-RS"/>
              </w:rPr>
              <w:t>,</w:t>
            </w:r>
          </w:p>
          <w:p w:rsidR="00D82FFA" w:rsidRPr="00C21625" w:rsidRDefault="00D82FFA" w:rsidP="00D82FFA">
            <w:pPr>
              <w:shd w:val="clear" w:color="auto" w:fill="FFFFFF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C21625">
              <w:rPr>
                <w:rFonts w:eastAsia="Times New Roman" w:cs="Arial"/>
                <w:color w:val="000000"/>
                <w:sz w:val="24"/>
                <w:szCs w:val="24"/>
                <w:lang w:val="sr-Cyrl-RS"/>
              </w:rPr>
              <w:t xml:space="preserve"> - </w:t>
            </w:r>
            <w:r w:rsidR="00685CE3">
              <w:rPr>
                <w:rFonts w:eastAsia="Times New Roman" w:cs="Arial"/>
                <w:color w:val="000000"/>
                <w:sz w:val="24"/>
                <w:szCs w:val="24"/>
                <w:lang w:val="sr-Cyrl-RS"/>
              </w:rPr>
              <w:t xml:space="preserve">разумевање </w:t>
            </w:r>
            <w:r w:rsidR="001316EA">
              <w:rPr>
                <w:rFonts w:eastAsia="Times New Roman" w:cs="Arial"/>
                <w:color w:val="000000"/>
                <w:sz w:val="24"/>
                <w:szCs w:val="24"/>
                <w:lang w:val="sr-Cyrl-RS"/>
              </w:rPr>
              <w:t>важност лепог понашања у друштв</w:t>
            </w:r>
            <w:r w:rsidR="00D9313F">
              <w:rPr>
                <w:rFonts w:eastAsia="Times New Roman" w:cs="Arial"/>
                <w:color w:val="000000"/>
                <w:sz w:val="24"/>
                <w:szCs w:val="24"/>
                <w:lang w:val="sr-Cyrl-RS"/>
              </w:rPr>
              <w:t>у,</w:t>
            </w:r>
          </w:p>
          <w:p w:rsidR="00D82FFA" w:rsidRPr="00C21625" w:rsidRDefault="00D82FFA" w:rsidP="00D82FFA">
            <w:pPr>
              <w:shd w:val="clear" w:color="auto" w:fill="FFFFFF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 xml:space="preserve">- </w:t>
            </w:r>
            <w:r w:rsidR="00685CE3">
              <w:rPr>
                <w:rFonts w:eastAsia="Times New Roman" w:cs="Arial"/>
                <w:color w:val="000000"/>
                <w:sz w:val="24"/>
                <w:szCs w:val="24"/>
                <w:lang w:val="sr-Cyrl-RS"/>
              </w:rPr>
              <w:t>повезивање особина и прав</w:t>
            </w:r>
            <w:r w:rsidR="001316EA">
              <w:rPr>
                <w:rFonts w:eastAsia="Times New Roman" w:cs="Arial"/>
                <w:color w:val="000000"/>
                <w:sz w:val="24"/>
                <w:szCs w:val="24"/>
                <w:lang w:val="sr-Cyrl-RS"/>
              </w:rPr>
              <w:t>ила</w:t>
            </w:r>
            <w:r w:rsidR="00685CE3">
              <w:rPr>
                <w:rFonts w:eastAsia="Times New Roman" w:cs="Arial"/>
                <w:color w:val="000000"/>
                <w:sz w:val="24"/>
                <w:szCs w:val="24"/>
                <w:lang w:val="sr-Cyrl-RS"/>
              </w:rPr>
              <w:t xml:space="preserve"> </w:t>
            </w:r>
            <w:r w:rsidR="001316EA">
              <w:rPr>
                <w:rFonts w:eastAsia="Times New Roman" w:cs="Arial"/>
                <w:color w:val="000000"/>
                <w:sz w:val="24"/>
                <w:szCs w:val="24"/>
                <w:lang w:val="sr-Cyrl-RS"/>
              </w:rPr>
              <w:t>у</w:t>
            </w:r>
            <w:r w:rsidR="00685CE3">
              <w:rPr>
                <w:rFonts w:eastAsia="Times New Roman" w:cs="Arial"/>
                <w:color w:val="000000"/>
                <w:sz w:val="24"/>
                <w:szCs w:val="24"/>
                <w:lang w:val="sr-Cyrl-RS"/>
              </w:rPr>
              <w:t xml:space="preserve"> контексту врлина и лепог понашања</w:t>
            </w:r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>,</w:t>
            </w:r>
          </w:p>
          <w:p w:rsidR="00D82FFA" w:rsidRPr="00685CE3" w:rsidRDefault="00D82FFA" w:rsidP="00D82FFA">
            <w:pPr>
              <w:shd w:val="clear" w:color="auto" w:fill="FFFFFF"/>
              <w:rPr>
                <w:rFonts w:eastAsia="Times New Roman" w:cs="Arial"/>
                <w:color w:val="000000"/>
                <w:sz w:val="24"/>
                <w:szCs w:val="24"/>
                <w:lang w:val="sr-Cyrl-RS"/>
              </w:rPr>
            </w:pPr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 xml:space="preserve">- </w:t>
            </w:r>
            <w:proofErr w:type="gramStart"/>
            <w:r w:rsidR="00685CE3">
              <w:rPr>
                <w:rFonts w:eastAsia="Times New Roman" w:cs="Arial"/>
                <w:color w:val="000000"/>
                <w:sz w:val="24"/>
                <w:szCs w:val="24"/>
                <w:lang w:val="sr-Cyrl-RS"/>
              </w:rPr>
              <w:t>препознавање</w:t>
            </w:r>
            <w:proofErr w:type="gramEnd"/>
            <w:r w:rsidR="00685CE3">
              <w:rPr>
                <w:rFonts w:eastAsia="Times New Roman" w:cs="Arial"/>
                <w:color w:val="000000"/>
                <w:sz w:val="24"/>
                <w:szCs w:val="24"/>
                <w:lang w:val="sr-Cyrl-RS"/>
              </w:rPr>
              <w:t xml:space="preserve"> елемената демократског одлучивања</w:t>
            </w:r>
            <w:r w:rsidR="00D9313F">
              <w:rPr>
                <w:rFonts w:eastAsia="Times New Roman" w:cs="Arial"/>
                <w:color w:val="000000"/>
                <w:sz w:val="24"/>
                <w:szCs w:val="24"/>
                <w:lang w:val="sr-Cyrl-RS"/>
              </w:rPr>
              <w:t>.</w:t>
            </w:r>
          </w:p>
          <w:p w:rsidR="00BB7AA9" w:rsidRPr="00394A97" w:rsidRDefault="00BB7AA9" w:rsidP="00B92585">
            <w:pPr>
              <w:rPr>
                <w:sz w:val="24"/>
                <w:szCs w:val="24"/>
                <w:lang w:val="sr-Cyrl-CS"/>
              </w:rPr>
            </w:pP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Облици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7113" w:type="dxa"/>
            <w:gridSpan w:val="3"/>
          </w:tcPr>
          <w:p w:rsidR="00EF79C4" w:rsidRDefault="00685CE3" w:rsidP="00F40D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CS"/>
              </w:rPr>
              <w:t>Комбиновани</w:t>
            </w:r>
            <w:r w:rsidR="004F4609">
              <w:rPr>
                <w:sz w:val="24"/>
                <w:szCs w:val="24"/>
              </w:rPr>
              <w:t xml:space="preserve"> </w:t>
            </w:r>
            <w:proofErr w:type="spellStart"/>
            <w:r w:rsidR="004F4609">
              <w:rPr>
                <w:sz w:val="24"/>
                <w:szCs w:val="24"/>
              </w:rPr>
              <w:t>облик</w:t>
            </w:r>
            <w:proofErr w:type="spellEnd"/>
            <w:r w:rsidR="004F4609">
              <w:rPr>
                <w:sz w:val="24"/>
                <w:szCs w:val="24"/>
              </w:rPr>
              <w:t xml:space="preserve"> </w:t>
            </w:r>
            <w:proofErr w:type="spellStart"/>
            <w:r w:rsidR="004F4609">
              <w:rPr>
                <w:sz w:val="24"/>
                <w:szCs w:val="24"/>
              </w:rPr>
              <w:t>рада</w:t>
            </w:r>
            <w:proofErr w:type="spellEnd"/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Методе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7113" w:type="dxa"/>
            <w:gridSpan w:val="3"/>
          </w:tcPr>
          <w:p w:rsidR="00EF79C4" w:rsidRPr="00394A97" w:rsidRDefault="00830FEA" w:rsidP="00987C43">
            <w:pPr>
              <w:jc w:val="both"/>
              <w:rPr>
                <w:sz w:val="24"/>
                <w:szCs w:val="24"/>
                <w:lang w:val="sr-Cyrl-CS"/>
              </w:rPr>
            </w:pPr>
            <w:proofErr w:type="spellStart"/>
            <w:r>
              <w:rPr>
                <w:sz w:val="24"/>
                <w:szCs w:val="24"/>
              </w:rPr>
              <w:t>Дискусија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21625">
              <w:rPr>
                <w:sz w:val="24"/>
                <w:szCs w:val="24"/>
                <w:lang w:val="sr-Cyrl-RS"/>
              </w:rPr>
              <w:t>уживо</w:t>
            </w:r>
            <w:r w:rsidR="00C21625">
              <w:rPr>
                <w:sz w:val="24"/>
                <w:szCs w:val="24"/>
              </w:rPr>
              <w:t xml:space="preserve"> </w:t>
            </w:r>
            <w:r w:rsidR="008E2581">
              <w:rPr>
                <w:sz w:val="24"/>
                <w:szCs w:val="24"/>
                <w:lang w:val="sr-Cyrl-RS"/>
              </w:rPr>
              <w:t xml:space="preserve">(или </w:t>
            </w:r>
            <w:proofErr w:type="spellStart"/>
            <w:r w:rsidR="00C21625">
              <w:rPr>
                <w:sz w:val="24"/>
                <w:szCs w:val="24"/>
              </w:rPr>
              <w:t>преко</w:t>
            </w:r>
            <w:proofErr w:type="spellEnd"/>
            <w:r w:rsidR="00C21625">
              <w:rPr>
                <w:sz w:val="24"/>
                <w:szCs w:val="24"/>
              </w:rPr>
              <w:t xml:space="preserve"> </w:t>
            </w:r>
            <w:proofErr w:type="spellStart"/>
            <w:r w:rsidR="00C21625">
              <w:rPr>
                <w:sz w:val="24"/>
                <w:szCs w:val="24"/>
              </w:rPr>
              <w:t>стрима</w:t>
            </w:r>
            <w:proofErr w:type="spellEnd"/>
            <w:r w:rsidR="008E2581">
              <w:rPr>
                <w:sz w:val="24"/>
                <w:szCs w:val="24"/>
                <w:lang w:val="sr-Cyrl-RS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практичан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954E7">
              <w:rPr>
                <w:sz w:val="24"/>
                <w:szCs w:val="24"/>
                <w:lang w:val="sr-Cyrl-RS"/>
              </w:rPr>
              <w:t>на гугл документу</w:t>
            </w:r>
            <w:r w:rsidR="00394A97" w:rsidRPr="00394A97">
              <w:rPr>
                <w:sz w:val="24"/>
                <w:szCs w:val="24"/>
                <w:lang w:val="sr-Cyrl-CS"/>
              </w:rPr>
              <w:t>.</w:t>
            </w:r>
          </w:p>
        </w:tc>
      </w:tr>
      <w:tr w:rsidR="00EF79C4" w:rsidTr="004F306E">
        <w:trPr>
          <w:trHeight w:val="819"/>
        </w:trPr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Потребна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средства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A86B3C">
              <w:rPr>
                <w:b/>
                <w:sz w:val="24"/>
                <w:szCs w:val="24"/>
              </w:rPr>
              <w:t>материјали</w:t>
            </w:r>
            <w:proofErr w:type="spellEnd"/>
          </w:p>
        </w:tc>
        <w:tc>
          <w:tcPr>
            <w:tcW w:w="7113" w:type="dxa"/>
            <w:gridSpan w:val="3"/>
          </w:tcPr>
          <w:p w:rsidR="00B006F1" w:rsidRPr="004F306E" w:rsidRDefault="008E2581" w:rsidP="004F306E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Радни лист за </w:t>
            </w:r>
            <w:r w:rsidR="008954E7">
              <w:rPr>
                <w:sz w:val="24"/>
                <w:szCs w:val="24"/>
                <w:lang w:val="sr-Cyrl-RS"/>
              </w:rPr>
              <w:t>групне задатке</w:t>
            </w:r>
            <w:r>
              <w:rPr>
                <w:sz w:val="24"/>
                <w:szCs w:val="24"/>
                <w:lang w:val="sr-Cyrl-RS"/>
              </w:rPr>
              <w:t xml:space="preserve"> (прилог 1</w:t>
            </w:r>
            <w:r w:rsidR="008954E7">
              <w:rPr>
                <w:sz w:val="24"/>
                <w:szCs w:val="24"/>
                <w:lang w:val="sr-Cyrl-RS"/>
              </w:rPr>
              <w:t>, 2, 3</w:t>
            </w:r>
            <w:r>
              <w:rPr>
                <w:sz w:val="24"/>
                <w:szCs w:val="24"/>
                <w:lang w:val="sr-Cyrl-RS"/>
              </w:rPr>
              <w:t>)</w:t>
            </w:r>
            <w:r w:rsidR="008954E7">
              <w:rPr>
                <w:sz w:val="24"/>
                <w:szCs w:val="24"/>
                <w:lang w:val="sr-Cyrl-RS"/>
              </w:rPr>
              <w:t>; Прилог 4.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EF79C4" w:rsidRPr="001E4B55" w:rsidRDefault="001E4B55" w:rsidP="00EF7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ЧАСА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Уводни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део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часа</w:t>
            </w:r>
            <w:proofErr w:type="spellEnd"/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D82FFA" w:rsidRDefault="00D82FFA" w:rsidP="00D82FFA">
            <w:pPr>
              <w:pStyle w:val="NormalWeb"/>
              <w:shd w:val="clear" w:color="auto" w:fill="FFFFFF"/>
              <w:rPr>
                <w:rFonts w:ascii="Calibri" w:hAnsi="Calibri" w:cs="Calibri"/>
                <w:b/>
                <w:color w:val="000000"/>
                <w:lang w:val="sr-Cyrl-RS"/>
              </w:rPr>
            </w:pPr>
            <w:proofErr w:type="spellStart"/>
            <w:r w:rsidRPr="00093F9D">
              <w:rPr>
                <w:rFonts w:ascii="Calibri" w:hAnsi="Calibri" w:cs="Calibri"/>
                <w:b/>
                <w:color w:val="000000"/>
              </w:rPr>
              <w:t>Упознавање</w:t>
            </w:r>
            <w:proofErr w:type="spellEnd"/>
            <w:r w:rsidRPr="00093F9D"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093F9D">
              <w:rPr>
                <w:rFonts w:ascii="Calibri" w:hAnsi="Calibri" w:cs="Calibri"/>
                <w:b/>
                <w:color w:val="000000"/>
              </w:rPr>
              <w:t>са</w:t>
            </w:r>
            <w:proofErr w:type="spellEnd"/>
            <w:r w:rsidRPr="00093F9D"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="009F5842">
              <w:rPr>
                <w:rFonts w:ascii="Calibri" w:hAnsi="Calibri" w:cs="Calibri"/>
                <w:b/>
                <w:color w:val="000000"/>
                <w:lang w:val="sr-Cyrl-RS"/>
              </w:rPr>
              <w:t>правилма понашања у виртуелној учионици</w:t>
            </w:r>
          </w:p>
          <w:p w:rsidR="009F5842" w:rsidRPr="009F5842" w:rsidRDefault="009F5842" w:rsidP="00D82FFA">
            <w:pPr>
              <w:pStyle w:val="NormalWeb"/>
              <w:shd w:val="clear" w:color="auto" w:fill="FFFFFF"/>
              <w:rPr>
                <w:rFonts w:ascii="Calibri" w:hAnsi="Calibri" w:cs="Calibri"/>
                <w:b/>
                <w:color w:val="000000"/>
                <w:lang w:val="sr-Cyrl-RS"/>
              </w:rPr>
            </w:pPr>
            <w:r>
              <w:rPr>
                <w:rFonts w:ascii="Calibri" w:hAnsi="Calibri" w:cs="Calibri"/>
                <w:b/>
                <w:color w:val="000000"/>
                <w:lang w:val="sr-Cyrl-RS"/>
              </w:rPr>
              <w:object w:dxaOrig="1520" w:dyaOrig="9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2pt" o:ole="">
                  <v:imagedata r:id="rId7" o:title=""/>
                </v:shape>
                <o:OLEObject Type="Embed" ProgID="AcroExch.Document.DC" ShapeID="_x0000_i1025" DrawAspect="Icon" ObjectID="_1693124325" r:id="rId8"/>
              </w:object>
            </w:r>
          </w:p>
          <w:p w:rsidR="00257E82" w:rsidRDefault="008E2581" w:rsidP="00685CE3">
            <w:pPr>
              <w:pStyle w:val="NormalWeb"/>
              <w:shd w:val="clear" w:color="auto" w:fill="FFFFFF"/>
              <w:rPr>
                <w:rFonts w:ascii="Calibri" w:hAnsi="Calibri" w:cs="Calibri"/>
                <w:color w:val="000000"/>
                <w:lang w:val="sr-Cyrl-RS"/>
              </w:rPr>
            </w:pPr>
            <w:r w:rsidRPr="008E2581">
              <w:rPr>
                <w:rFonts w:ascii="Calibri" w:hAnsi="Calibri" w:cs="Calibri"/>
                <w:color w:val="000000"/>
                <w:lang w:val="sr-Cyrl-RS"/>
              </w:rPr>
              <w:t xml:space="preserve">Наставник </w:t>
            </w:r>
            <w:r w:rsidR="00685CE3">
              <w:rPr>
                <w:rFonts w:ascii="Calibri" w:hAnsi="Calibri" w:cs="Calibri"/>
                <w:color w:val="000000"/>
                <w:lang w:val="sr-Cyrl-RS"/>
              </w:rPr>
              <w:t>у стриму гугл учионице поставља ПДФ докумени на ком</w:t>
            </w:r>
            <w:r w:rsidR="001316EA">
              <w:rPr>
                <w:rFonts w:ascii="Calibri" w:hAnsi="Calibri" w:cs="Calibri"/>
                <w:color w:val="000000"/>
                <w:lang w:val="sr-Cyrl-RS"/>
              </w:rPr>
              <w:t xml:space="preserve">е су наведена правила понашања </w:t>
            </w:r>
            <w:r w:rsidR="00685CE3">
              <w:rPr>
                <w:rFonts w:ascii="Calibri" w:hAnsi="Calibri" w:cs="Calibri"/>
                <w:color w:val="000000"/>
                <w:lang w:val="sr-Cyrl-RS"/>
              </w:rPr>
              <w:t xml:space="preserve"> гугл учиониц</w:t>
            </w:r>
            <w:r w:rsidR="001316EA">
              <w:rPr>
                <w:rFonts w:ascii="Calibri" w:hAnsi="Calibri" w:cs="Calibri"/>
                <w:color w:val="000000"/>
                <w:lang w:val="sr-Cyrl-RS"/>
              </w:rPr>
              <w:t xml:space="preserve">е </w:t>
            </w:r>
            <w:r w:rsidR="00685CE3">
              <w:rPr>
                <w:rFonts w:ascii="Calibri" w:hAnsi="Calibri" w:cs="Calibri"/>
                <w:color w:val="000000"/>
                <w:lang w:val="sr-Cyrl-RS"/>
              </w:rPr>
              <w:t xml:space="preserve">током реализације онлајн наставе. </w:t>
            </w:r>
            <w:r w:rsidR="00257E82">
              <w:rPr>
                <w:rFonts w:ascii="Calibri" w:hAnsi="Calibri" w:cs="Calibri"/>
                <w:color w:val="000000"/>
                <w:lang w:val="sr-Cyrl-RS"/>
              </w:rPr>
              <w:t>Замоли ученике да отворе докумен</w:t>
            </w:r>
            <w:r w:rsidR="004B03DA">
              <w:rPr>
                <w:rFonts w:ascii="Calibri" w:hAnsi="Calibri" w:cs="Calibri"/>
                <w:color w:val="000000"/>
                <w:lang w:val="sr-Cyrl-RS"/>
              </w:rPr>
              <w:t>т</w:t>
            </w:r>
            <w:r w:rsidR="00257E82">
              <w:rPr>
                <w:rFonts w:ascii="Calibri" w:hAnsi="Calibri" w:cs="Calibri"/>
                <w:color w:val="000000"/>
                <w:lang w:val="sr-Cyrl-RS"/>
              </w:rPr>
              <w:t>,</w:t>
            </w:r>
            <w:r w:rsidR="004B03DA">
              <w:rPr>
                <w:rFonts w:ascii="Calibri" w:hAnsi="Calibri" w:cs="Calibri"/>
                <w:color w:val="000000"/>
                <w:lang w:val="sr-Cyrl-RS"/>
              </w:rPr>
              <w:t xml:space="preserve"> пажљиво прочитају правила, </w:t>
            </w:r>
            <w:r w:rsidR="00257E82">
              <w:rPr>
                <w:rFonts w:ascii="Calibri" w:hAnsi="Calibri" w:cs="Calibri"/>
                <w:color w:val="000000"/>
                <w:lang w:val="sr-Cyrl-RS"/>
              </w:rPr>
              <w:t>одаберу једно које је за њих најважније и одговоре на питања:</w:t>
            </w:r>
          </w:p>
          <w:p w:rsidR="00257E82" w:rsidRDefault="00257E82" w:rsidP="00257E82">
            <w:pPr>
              <w:pStyle w:val="NormalWeb"/>
              <w:numPr>
                <w:ilvl w:val="0"/>
                <w:numId w:val="5"/>
              </w:numPr>
              <w:shd w:val="clear" w:color="auto" w:fill="FFFFFF"/>
              <w:rPr>
                <w:rFonts w:ascii="Calibri" w:hAnsi="Calibri" w:cs="Calibri"/>
                <w:color w:val="000000"/>
                <w:lang w:val="sr-Cyrl-RS"/>
              </w:rPr>
            </w:pPr>
            <w:r>
              <w:rPr>
                <w:rFonts w:ascii="Calibri" w:hAnsi="Calibri" w:cs="Calibri"/>
                <w:color w:val="000000"/>
                <w:lang w:val="sr-Cyrl-RS"/>
              </w:rPr>
              <w:t>Зашто лепа реч и гвоздена врата отвара?</w:t>
            </w:r>
          </w:p>
          <w:p w:rsidR="00257E82" w:rsidRDefault="00257E82" w:rsidP="00257E82">
            <w:pPr>
              <w:pStyle w:val="NormalWeb"/>
              <w:numPr>
                <w:ilvl w:val="0"/>
                <w:numId w:val="5"/>
              </w:numPr>
              <w:shd w:val="clear" w:color="auto" w:fill="FFFFFF"/>
              <w:rPr>
                <w:rFonts w:ascii="Calibri" w:hAnsi="Calibri" w:cs="Calibri"/>
                <w:color w:val="000000"/>
                <w:lang w:val="sr-Cyrl-RS"/>
              </w:rPr>
            </w:pPr>
            <w:r>
              <w:rPr>
                <w:rFonts w:ascii="Calibri" w:hAnsi="Calibri" w:cs="Calibri"/>
                <w:color w:val="000000"/>
                <w:lang w:val="sr-Cyrl-RS"/>
              </w:rPr>
              <w:t xml:space="preserve">Зашто </w:t>
            </w:r>
            <w:r w:rsidR="00E60048">
              <w:rPr>
                <w:rFonts w:ascii="Calibri" w:hAnsi="Calibri" w:cs="Calibri"/>
                <w:color w:val="000000"/>
                <w:lang w:val="sr-Cyrl-RS"/>
              </w:rPr>
              <w:t xml:space="preserve">су </w:t>
            </w:r>
            <w:r>
              <w:rPr>
                <w:rFonts w:ascii="Calibri" w:hAnsi="Calibri" w:cs="Calibri"/>
                <w:color w:val="000000"/>
                <w:lang w:val="sr-Cyrl-RS"/>
              </w:rPr>
              <w:t>чаробне реч</w:t>
            </w:r>
            <w:r w:rsidR="00DF1AB9">
              <w:rPr>
                <w:rFonts w:ascii="Calibri" w:hAnsi="Calibri" w:cs="Calibri"/>
                <w:color w:val="000000"/>
                <w:lang w:val="sr-Cyrl-RS"/>
              </w:rPr>
              <w:t>и: ХВАЛА; МОЛИМ; ИЗВОЛИ, ИЗВИНИ</w:t>
            </w:r>
            <w:r>
              <w:rPr>
                <w:rFonts w:ascii="Calibri" w:hAnsi="Calibri" w:cs="Calibri"/>
                <w:color w:val="000000"/>
                <w:lang w:val="sr-Cyrl-RS"/>
              </w:rPr>
              <w:t>?</w:t>
            </w:r>
          </w:p>
          <w:p w:rsidR="00257E82" w:rsidRDefault="00257E82" w:rsidP="00257E82">
            <w:pPr>
              <w:pStyle w:val="NormalWeb"/>
              <w:numPr>
                <w:ilvl w:val="0"/>
                <w:numId w:val="5"/>
              </w:numPr>
              <w:shd w:val="clear" w:color="auto" w:fill="FFFFFF"/>
              <w:rPr>
                <w:rFonts w:ascii="Calibri" w:hAnsi="Calibri" w:cs="Calibri"/>
                <w:color w:val="000000"/>
                <w:lang w:val="sr-Cyrl-RS"/>
              </w:rPr>
            </w:pPr>
            <w:r>
              <w:rPr>
                <w:rFonts w:ascii="Calibri" w:hAnsi="Calibri" w:cs="Calibri"/>
                <w:color w:val="000000"/>
                <w:lang w:val="sr-Cyrl-RS"/>
              </w:rPr>
              <w:t>Зашто</w:t>
            </w:r>
            <w:r w:rsidR="00E60048">
              <w:rPr>
                <w:rFonts w:ascii="Calibri" w:hAnsi="Calibri" w:cs="Calibri"/>
                <w:color w:val="000000"/>
                <w:lang w:val="sr-Latn-RS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val="sr-Cyrl-RS"/>
              </w:rPr>
              <w:t xml:space="preserve">је важно бити културан, љубазан и поштовати </w:t>
            </w:r>
            <w:r w:rsidR="00E60048">
              <w:rPr>
                <w:rFonts w:ascii="Calibri" w:hAnsi="Calibri" w:cs="Calibri"/>
                <w:color w:val="000000"/>
                <w:lang w:val="sr-Cyrl-RS"/>
              </w:rPr>
              <w:t>старије</w:t>
            </w:r>
            <w:r>
              <w:rPr>
                <w:rFonts w:ascii="Calibri" w:hAnsi="Calibri" w:cs="Calibri"/>
                <w:color w:val="000000"/>
                <w:lang w:val="sr-Cyrl-RS"/>
              </w:rPr>
              <w:t>?</w:t>
            </w:r>
          </w:p>
          <w:p w:rsidR="00257E82" w:rsidRDefault="00257E82" w:rsidP="00257E82">
            <w:pPr>
              <w:pStyle w:val="NormalWeb"/>
              <w:numPr>
                <w:ilvl w:val="0"/>
                <w:numId w:val="5"/>
              </w:numPr>
              <w:shd w:val="clear" w:color="auto" w:fill="FFFFFF"/>
              <w:rPr>
                <w:rFonts w:ascii="Calibri" w:hAnsi="Calibri" w:cs="Calibri"/>
                <w:color w:val="000000"/>
                <w:lang w:val="sr-Cyrl-RS"/>
              </w:rPr>
            </w:pPr>
            <w:r>
              <w:rPr>
                <w:rFonts w:ascii="Calibri" w:hAnsi="Calibri" w:cs="Calibri"/>
                <w:color w:val="000000"/>
                <w:lang w:val="sr-Cyrl-RS"/>
              </w:rPr>
              <w:t>Какву користи имају други од твог лепог понашања?</w:t>
            </w:r>
          </w:p>
          <w:p w:rsidR="00D82FFA" w:rsidRPr="008E2581" w:rsidRDefault="00E60048" w:rsidP="00685CE3">
            <w:pPr>
              <w:pStyle w:val="NormalWeb"/>
              <w:shd w:val="clear" w:color="auto" w:fill="FFFFFF"/>
              <w:rPr>
                <w:rFonts w:ascii="Calibri" w:hAnsi="Calibri" w:cs="Calibri"/>
                <w:color w:val="000000"/>
                <w:lang w:val="sr-Cyrl-RS"/>
              </w:rPr>
            </w:pPr>
            <w:r>
              <w:rPr>
                <w:rFonts w:ascii="Calibri" w:hAnsi="Calibri" w:cs="Calibri"/>
                <w:color w:val="000000"/>
                <w:lang w:val="sr-Cyrl-RS"/>
              </w:rPr>
              <w:t xml:space="preserve">Одабрано </w:t>
            </w:r>
            <w:r w:rsidR="00257E82">
              <w:rPr>
                <w:rFonts w:ascii="Calibri" w:hAnsi="Calibri" w:cs="Calibri"/>
                <w:color w:val="000000"/>
                <w:lang w:val="sr-Cyrl-RS"/>
              </w:rPr>
              <w:t xml:space="preserve"> правило и одговоре </w:t>
            </w:r>
            <w:r>
              <w:rPr>
                <w:rFonts w:ascii="Calibri" w:hAnsi="Calibri" w:cs="Calibri"/>
                <w:color w:val="000000"/>
                <w:lang w:val="sr-Cyrl-RS"/>
              </w:rPr>
              <w:t xml:space="preserve">уписују </w:t>
            </w:r>
            <w:r w:rsidR="00257E82">
              <w:rPr>
                <w:rFonts w:ascii="Calibri" w:hAnsi="Calibri" w:cs="Calibri"/>
                <w:color w:val="000000"/>
                <w:lang w:val="sr-Cyrl-RS"/>
              </w:rPr>
              <w:t xml:space="preserve"> у коментару у оквиру </w:t>
            </w:r>
            <w:r w:rsidR="00257E82">
              <w:rPr>
                <w:rFonts w:ascii="Calibri" w:hAnsi="Calibri" w:cs="Calibri"/>
                <w:color w:val="000000"/>
                <w:lang w:val="sr-Cyrl-RS"/>
              </w:rPr>
              <w:lastRenderedPageBreak/>
              <w:t xml:space="preserve">асинхроне дискусије преко стрим простора гугл учионице. </w:t>
            </w:r>
          </w:p>
          <w:p w:rsidR="00860934" w:rsidRPr="00093F9D" w:rsidRDefault="00860934" w:rsidP="00093F9D">
            <w:pPr>
              <w:pStyle w:val="NormalWeb"/>
              <w:shd w:val="clear" w:color="auto" w:fill="FFFFFF"/>
              <w:rPr>
                <w:rFonts w:ascii="Calibri" w:hAnsi="Calibri" w:cs="Calibri"/>
                <w:color w:val="000000"/>
                <w:lang w:val="sr-Cyrl-RS"/>
              </w:rPr>
            </w:pP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EF79C4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Главни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део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часа</w:t>
            </w:r>
            <w:proofErr w:type="spellEnd"/>
          </w:p>
          <w:p w:rsidR="00676C52" w:rsidRPr="00A86B3C" w:rsidRDefault="00676C52" w:rsidP="006D30C5">
            <w:pPr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4B03DA" w:rsidRDefault="004B03DA" w:rsidP="00D54968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Наставник дели ученике у три групе и за сваку групу отвара, започи</w:t>
            </w:r>
            <w:r w:rsidR="008E53FA">
              <w:rPr>
                <w:sz w:val="24"/>
                <w:szCs w:val="24"/>
                <w:lang w:val="sr-Cyrl-RS"/>
              </w:rPr>
              <w:t>њ</w:t>
            </w:r>
            <w:r>
              <w:rPr>
                <w:sz w:val="24"/>
                <w:szCs w:val="24"/>
                <w:lang w:val="sr-Cyrl-RS"/>
              </w:rPr>
              <w:t>е и поставља гугл документ. Задатак прве групе је да напишу правила учионице снова; друг</w:t>
            </w:r>
            <w:r w:rsidR="008E53FA">
              <w:rPr>
                <w:sz w:val="24"/>
                <w:szCs w:val="24"/>
                <w:lang w:val="sr-Cyrl-RS"/>
              </w:rPr>
              <w:t>а</w:t>
            </w:r>
            <w:r>
              <w:rPr>
                <w:sz w:val="24"/>
                <w:szCs w:val="24"/>
                <w:lang w:val="sr-Cyrl-RS"/>
              </w:rPr>
              <w:t xml:space="preserve"> група креира правила школе из снова: трећа група креира правила земље из снова.</w:t>
            </w:r>
            <w:r w:rsidR="00BE1ACD">
              <w:rPr>
                <w:sz w:val="24"/>
                <w:szCs w:val="24"/>
                <w:lang w:val="sr-Cyrl-RS"/>
              </w:rPr>
              <w:t xml:space="preserve"> </w:t>
            </w:r>
            <w:r w:rsidR="00BE1ACD" w:rsidRPr="00BE1ACD">
              <w:rPr>
                <w:b/>
                <w:sz w:val="24"/>
                <w:szCs w:val="24"/>
                <w:lang w:val="sr-Cyrl-RS"/>
              </w:rPr>
              <w:t>Наставник наглашава да се при изради за</w:t>
            </w:r>
            <w:r w:rsidR="00BE1ACD">
              <w:rPr>
                <w:b/>
                <w:sz w:val="24"/>
                <w:szCs w:val="24"/>
                <w:lang w:val="sr-Cyrl-RS"/>
              </w:rPr>
              <w:t xml:space="preserve">датка не помињу конкретна имена и да највише воли учионицу у којој постји међусобно уважавање и поштовање. </w:t>
            </w:r>
          </w:p>
          <w:p w:rsidR="00553D49" w:rsidRPr="00D9313F" w:rsidRDefault="004B03DA" w:rsidP="00E60048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 ворд документу ученици заједнички асинхроно  раде  у наредних 6 дана.</w:t>
            </w:r>
            <w:r w:rsidR="001316EA">
              <w:rPr>
                <w:sz w:val="24"/>
                <w:szCs w:val="24"/>
                <w:lang w:val="sr-Cyrl-RS"/>
              </w:rPr>
              <w:t xml:space="preserve"> На почетк</w:t>
            </w:r>
            <w:r w:rsidR="00E60048">
              <w:rPr>
                <w:sz w:val="24"/>
                <w:szCs w:val="24"/>
                <w:lang w:val="sr-Cyrl-RS"/>
              </w:rPr>
              <w:t xml:space="preserve">у рада свака група бира једног </w:t>
            </w:r>
            <w:r w:rsidR="001316EA">
              <w:rPr>
                <w:sz w:val="24"/>
                <w:szCs w:val="24"/>
                <w:lang w:val="sr-Cyrl-RS"/>
              </w:rPr>
              <w:t>ученика у својству презентера групног рада. Задатак презе</w:t>
            </w:r>
            <w:r w:rsidR="00DF1AB9">
              <w:rPr>
                <w:sz w:val="24"/>
                <w:szCs w:val="24"/>
                <w:lang w:val="sr-Cyrl-RS"/>
              </w:rPr>
              <w:t>н</w:t>
            </w:r>
            <w:r w:rsidR="001316EA">
              <w:rPr>
                <w:sz w:val="24"/>
                <w:szCs w:val="24"/>
                <w:lang w:val="sr-Cyrl-RS"/>
              </w:rPr>
              <w:t>тера је да постави кометар од 3-5 реченица којим дочарава у</w:t>
            </w:r>
            <w:r w:rsidR="00E60048">
              <w:rPr>
                <w:sz w:val="24"/>
                <w:szCs w:val="24"/>
                <w:lang w:val="sr-Cyrl-RS"/>
              </w:rPr>
              <w:t>ч</w:t>
            </w:r>
            <w:r w:rsidR="001316EA">
              <w:rPr>
                <w:sz w:val="24"/>
                <w:szCs w:val="24"/>
                <w:lang w:val="sr-Cyrl-RS"/>
              </w:rPr>
              <w:t>ионицу/школу/</w:t>
            </w:r>
            <w:r w:rsidR="00D9313F">
              <w:rPr>
                <w:sz w:val="24"/>
                <w:szCs w:val="24"/>
                <w:lang w:val="sr-Cyrl-RS"/>
              </w:rPr>
              <w:t xml:space="preserve">земљу из снова и да </w:t>
            </w:r>
            <w:r w:rsidR="00EB3B63">
              <w:rPr>
                <w:sz w:val="24"/>
                <w:szCs w:val="24"/>
                <w:lang w:val="sr-Cyrl-RS"/>
              </w:rPr>
              <w:t xml:space="preserve">напише </w:t>
            </w:r>
            <w:r w:rsidR="00D9313F">
              <w:rPr>
                <w:sz w:val="24"/>
                <w:szCs w:val="24"/>
                <w:lang w:val="sr-Cyrl-RS"/>
              </w:rPr>
              <w:t xml:space="preserve">објашњење како је изабран. </w:t>
            </w:r>
            <w:r w:rsidR="001316EA">
              <w:rPr>
                <w:sz w:val="24"/>
                <w:szCs w:val="24"/>
                <w:lang w:val="sr-Cyrl-RS"/>
              </w:rPr>
              <w:t xml:space="preserve">Коментар саставља на основу одговора ученика из </w:t>
            </w:r>
            <w:r w:rsidR="00E60048">
              <w:rPr>
                <w:sz w:val="24"/>
                <w:szCs w:val="24"/>
                <w:lang w:val="sr-Cyrl-RS"/>
              </w:rPr>
              <w:t xml:space="preserve">заједничког </w:t>
            </w:r>
            <w:r w:rsidR="001316EA">
              <w:rPr>
                <w:sz w:val="24"/>
                <w:szCs w:val="24"/>
                <w:lang w:val="sr-Cyrl-RS"/>
              </w:rPr>
              <w:t>ворд до</w:t>
            </w:r>
            <w:r w:rsidR="00D9313F">
              <w:rPr>
                <w:sz w:val="24"/>
                <w:szCs w:val="24"/>
                <w:lang w:val="sr-Cyrl-RS"/>
              </w:rPr>
              <w:t>к</w:t>
            </w:r>
            <w:r w:rsidR="001316EA">
              <w:rPr>
                <w:sz w:val="24"/>
                <w:szCs w:val="24"/>
                <w:lang w:val="sr-Cyrl-RS"/>
              </w:rPr>
              <w:t>умента.</w:t>
            </w:r>
            <w:r>
              <w:rPr>
                <w:sz w:val="24"/>
                <w:szCs w:val="24"/>
                <w:lang w:val="sr-Cyrl-RS"/>
              </w:rPr>
              <w:t xml:space="preserve"> </w:t>
            </w:r>
            <w:r w:rsidR="008E53FA">
              <w:rPr>
                <w:sz w:val="24"/>
                <w:szCs w:val="24"/>
                <w:lang w:val="sr-Cyrl-RS"/>
              </w:rPr>
              <w:t xml:space="preserve">Сарджај докумената на којима ученици </w:t>
            </w:r>
            <w:r w:rsidR="001316EA">
              <w:rPr>
                <w:sz w:val="24"/>
                <w:szCs w:val="24"/>
                <w:lang w:val="sr-Cyrl-RS"/>
              </w:rPr>
              <w:t xml:space="preserve">сараднички </w:t>
            </w:r>
            <w:r w:rsidR="008E53FA">
              <w:rPr>
                <w:sz w:val="24"/>
                <w:szCs w:val="24"/>
                <w:lang w:val="sr-Cyrl-RS"/>
              </w:rPr>
              <w:t>раде дат је у наставку припреме.</w:t>
            </w:r>
            <w:r w:rsidR="00BE1ACD">
              <w:rPr>
                <w:sz w:val="24"/>
                <w:szCs w:val="24"/>
                <w:lang w:val="sr-Cyrl-RS"/>
              </w:rPr>
              <w:t xml:space="preserve"> (Прилог 1; Прилог 2; Прилог 3)</w:t>
            </w:r>
            <w:r w:rsidR="001316EA">
              <w:rPr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Завршни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део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часа</w:t>
            </w:r>
            <w:proofErr w:type="spellEnd"/>
          </w:p>
          <w:p w:rsidR="00676C52" w:rsidRPr="00A86B3C" w:rsidRDefault="00676C52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9F5842" w:rsidRPr="009F5842" w:rsidRDefault="000B23FD" w:rsidP="009F5842">
            <w:pPr>
              <w:rPr>
                <w:sz w:val="24"/>
                <w:szCs w:val="24"/>
                <w:lang w:val="sr-Cyrl-CS"/>
              </w:rPr>
            </w:pPr>
            <w:r w:rsidRPr="000B23FD">
              <w:rPr>
                <w:sz w:val="24"/>
                <w:szCs w:val="24"/>
                <w:lang w:val="sr-Cyrl-CS"/>
              </w:rPr>
              <w:t xml:space="preserve">У завршном дeлу часа, </w:t>
            </w:r>
            <w:r w:rsidR="006B5E87">
              <w:rPr>
                <w:sz w:val="24"/>
                <w:szCs w:val="24"/>
                <w:lang w:val="sr-Cyrl-CS"/>
              </w:rPr>
              <w:t xml:space="preserve">наставник </w:t>
            </w:r>
            <w:r w:rsidR="009F5842">
              <w:rPr>
                <w:sz w:val="24"/>
                <w:szCs w:val="24"/>
                <w:lang w:val="sr-Cyrl-CS"/>
              </w:rPr>
              <w:t>постави лис</w:t>
            </w:r>
            <w:r w:rsidR="00E60048">
              <w:rPr>
                <w:sz w:val="24"/>
                <w:szCs w:val="24"/>
                <w:lang w:val="sr-Cyrl-CS"/>
              </w:rPr>
              <w:t>т</w:t>
            </w:r>
            <w:r w:rsidR="009F5842">
              <w:rPr>
                <w:sz w:val="24"/>
                <w:szCs w:val="24"/>
                <w:lang w:val="sr-Cyrl-CS"/>
              </w:rPr>
              <w:t xml:space="preserve">у са изрекама и замоли ученике да дају </w:t>
            </w:r>
            <w:r w:rsidR="00EB3B63">
              <w:rPr>
                <w:sz w:val="24"/>
                <w:szCs w:val="24"/>
                <w:lang w:val="sr-Cyrl-CS"/>
              </w:rPr>
              <w:t>коментар у вези са тим</w:t>
            </w:r>
            <w:r w:rsidR="009F5842">
              <w:rPr>
                <w:sz w:val="24"/>
                <w:szCs w:val="24"/>
                <w:lang w:val="sr-Cyrl-CS"/>
              </w:rPr>
              <w:t xml:space="preserve"> (прилог 4).</w:t>
            </w:r>
          </w:p>
          <w:p w:rsidR="00BE1ACD" w:rsidRPr="00C21625" w:rsidRDefault="00BE1ACD" w:rsidP="00D9313F">
            <w:pPr>
              <w:rPr>
                <w:sz w:val="24"/>
                <w:szCs w:val="24"/>
                <w:lang w:val="sr-Cyrl-RS"/>
              </w:rPr>
            </w:pPr>
          </w:p>
        </w:tc>
      </w:tr>
      <w:tr w:rsidR="00EF79C4" w:rsidTr="00751013">
        <w:trPr>
          <w:trHeight w:val="650"/>
        </w:trPr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Самоевалуација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часа</w:t>
            </w:r>
            <w:proofErr w:type="spellEnd"/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(</w:t>
            </w:r>
            <w:proofErr w:type="spellStart"/>
            <w:r w:rsidRPr="00A86B3C">
              <w:rPr>
                <w:b/>
                <w:sz w:val="24"/>
                <w:szCs w:val="24"/>
              </w:rPr>
              <w:t>запажања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наставника</w:t>
            </w:r>
            <w:proofErr w:type="spellEnd"/>
            <w:r w:rsidRPr="00A86B3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113" w:type="dxa"/>
            <w:gridSpan w:val="3"/>
          </w:tcPr>
          <w:p w:rsidR="00EF79C4" w:rsidRPr="00C21625" w:rsidRDefault="00987C43" w:rsidP="00B0573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sr-Cyrl-RS"/>
              </w:rPr>
              <w:t>Час наставник завршава постављањем коментара</w:t>
            </w:r>
            <w:r>
              <w:rPr>
                <w:b/>
                <w:sz w:val="24"/>
                <w:szCs w:val="24"/>
                <w:lang w:val="sr-Latn-RS"/>
              </w:rPr>
              <w:t xml:space="preserve"> </w:t>
            </w:r>
            <w:r w:rsidR="00E60048">
              <w:rPr>
                <w:b/>
                <w:sz w:val="24"/>
                <w:szCs w:val="24"/>
                <w:lang w:val="sr-Cyrl-RS"/>
              </w:rPr>
              <w:t xml:space="preserve">у </w:t>
            </w:r>
            <w:r>
              <w:rPr>
                <w:b/>
                <w:sz w:val="24"/>
                <w:szCs w:val="24"/>
                <w:lang w:val="sr-Cyrl-RS"/>
              </w:rPr>
              <w:t xml:space="preserve">стриму: Учионица постоји захваљујући ученицима, а то даље значи да само </w:t>
            </w:r>
            <w:r w:rsidR="00DF1AB9">
              <w:rPr>
                <w:b/>
                <w:sz w:val="24"/>
                <w:szCs w:val="24"/>
                <w:lang w:val="sr-Cyrl-RS"/>
              </w:rPr>
              <w:t xml:space="preserve">заједничким трудом ова наша гугл </w:t>
            </w:r>
            <w:r>
              <w:rPr>
                <w:b/>
                <w:sz w:val="24"/>
                <w:szCs w:val="24"/>
                <w:lang w:val="sr-Cyrl-RS"/>
              </w:rPr>
              <w:t>учионица може постати учионица из снова.</w:t>
            </w:r>
          </w:p>
        </w:tc>
      </w:tr>
    </w:tbl>
    <w:p w:rsidR="00B006F1" w:rsidRDefault="00751013" w:rsidP="00676C52">
      <w:pPr>
        <w:rPr>
          <w:sz w:val="24"/>
          <w:szCs w:val="24"/>
          <w:lang w:val="sr-Cyrl-CS"/>
        </w:rPr>
      </w:pPr>
      <w:r>
        <w:rPr>
          <w:sz w:val="24"/>
          <w:szCs w:val="24"/>
          <w:lang w:val="sr-Cyrl-RS"/>
        </w:rPr>
        <w:t xml:space="preserve">Напомена: </w:t>
      </w:r>
      <w:r w:rsidR="008954E7">
        <w:rPr>
          <w:sz w:val="24"/>
          <w:szCs w:val="24"/>
          <w:lang w:val="sr-Cyrl-RS"/>
        </w:rPr>
        <w:t xml:space="preserve">Правила понашања и рада и гугл учионици се </w:t>
      </w:r>
      <w:r w:rsidR="00E14A86">
        <w:rPr>
          <w:sz w:val="24"/>
          <w:szCs w:val="24"/>
          <w:lang w:val="sr-Cyrl-RS"/>
        </w:rPr>
        <w:t xml:space="preserve"> налазе на</w:t>
      </w:r>
      <w:r>
        <w:rPr>
          <w:sz w:val="24"/>
          <w:szCs w:val="24"/>
          <w:lang w:val="sr-Cyrl-RS"/>
        </w:rPr>
        <w:t xml:space="preserve"> виблиј</w:t>
      </w:r>
      <w:r w:rsidR="00E14A86">
        <w:rPr>
          <w:sz w:val="24"/>
          <w:szCs w:val="24"/>
          <w:lang w:val="sr-Cyrl-RS"/>
        </w:rPr>
        <w:t xml:space="preserve">у на овој страници: </w:t>
      </w:r>
      <w:r w:rsidR="00987C43" w:rsidRPr="00987C43">
        <w:fldChar w:fldCharType="begin"/>
      </w:r>
      <w:r w:rsidR="00987C43" w:rsidRPr="00987C43">
        <w:instrText xml:space="preserve"> HYPERLINK "http://natasajankuloski.weebly.com/kutak-za-u269enike/pravila-ponasanja" </w:instrText>
      </w:r>
      <w:r w:rsidR="00987C43" w:rsidRPr="00987C43">
        <w:fldChar w:fldCharType="separate"/>
      </w:r>
      <w:r w:rsidR="00987C43" w:rsidRPr="00987C43">
        <w:rPr>
          <w:color w:val="0000FF"/>
          <w:u w:val="single"/>
        </w:rPr>
        <w:t>http://natasajankuloski.weebly.com/kutak-za-u269enike/pravila-ponasanja</w:t>
      </w:r>
      <w:r w:rsidR="00987C43" w:rsidRPr="00987C43">
        <w:fldChar w:fldCharType="end"/>
      </w:r>
    </w:p>
    <w:p w:rsidR="00BB38C0" w:rsidRPr="008E53FA" w:rsidRDefault="004B03DA" w:rsidP="00676C52">
      <w:pPr>
        <w:rPr>
          <w:b/>
          <w:sz w:val="28"/>
          <w:szCs w:val="28"/>
          <w:lang w:val="sr-Cyrl-RS"/>
        </w:rPr>
      </w:pPr>
      <w:r w:rsidRPr="008E53FA">
        <w:rPr>
          <w:b/>
          <w:sz w:val="28"/>
          <w:szCs w:val="28"/>
          <w:lang w:val="sr-Cyrl-RS"/>
        </w:rPr>
        <w:t>Прилог 1.</w:t>
      </w:r>
      <w:r w:rsidR="008E53FA" w:rsidRPr="008E53FA">
        <w:rPr>
          <w:b/>
          <w:sz w:val="28"/>
          <w:szCs w:val="28"/>
          <w:lang w:val="sr-Cyrl-RS"/>
        </w:rPr>
        <w:t xml:space="preserve"> (прва група)</w:t>
      </w:r>
    </w:p>
    <w:p w:rsidR="004B03DA" w:rsidRDefault="008E53FA" w:rsidP="00676C52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У </w:t>
      </w:r>
      <w:r w:rsidR="004B03DA">
        <w:rPr>
          <w:sz w:val="28"/>
          <w:szCs w:val="28"/>
          <w:lang w:val="sr-Cyrl-RS"/>
        </w:rPr>
        <w:t xml:space="preserve"> учиониц</w:t>
      </w:r>
      <w:r>
        <w:rPr>
          <w:sz w:val="28"/>
          <w:szCs w:val="28"/>
          <w:lang w:val="sr-Cyrl-RS"/>
        </w:rPr>
        <w:t>и</w:t>
      </w:r>
      <w:r w:rsidR="004B03DA">
        <w:rPr>
          <w:sz w:val="28"/>
          <w:szCs w:val="28"/>
          <w:lang w:val="sr-Cyrl-RS"/>
        </w:rPr>
        <w:t xml:space="preserve"> из снова</w:t>
      </w:r>
      <w:r>
        <w:rPr>
          <w:sz w:val="28"/>
          <w:szCs w:val="28"/>
          <w:lang w:val="sr-Cyrl-RS"/>
        </w:rPr>
        <w:t>:</w:t>
      </w:r>
    </w:p>
    <w:p w:rsidR="008E53FA" w:rsidRDefault="008E53FA" w:rsidP="008E53FA">
      <w:pPr>
        <w:pStyle w:val="ListParagraph"/>
        <w:numPr>
          <w:ilvl w:val="0"/>
          <w:numId w:val="6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Наставници- шта раде, како с</w:t>
      </w:r>
      <w:bookmarkStart w:id="0" w:name="_GoBack"/>
      <w:bookmarkEnd w:id="0"/>
      <w:r>
        <w:rPr>
          <w:sz w:val="28"/>
          <w:szCs w:val="28"/>
          <w:lang w:val="sr-Cyrl-RS"/>
        </w:rPr>
        <w:t>е понашају?</w:t>
      </w:r>
    </w:p>
    <w:p w:rsidR="008E53FA" w:rsidRDefault="008E53FA" w:rsidP="008E53FA">
      <w:pPr>
        <w:pStyle w:val="ListParagraph"/>
        <w:numPr>
          <w:ilvl w:val="0"/>
          <w:numId w:val="6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Ученици- шта раде, како се понашају?</w:t>
      </w:r>
    </w:p>
    <w:p w:rsidR="00BE1ACD" w:rsidRDefault="00BE1ACD" w:rsidP="008E53FA">
      <w:pPr>
        <w:pStyle w:val="ListParagraph"/>
        <w:numPr>
          <w:ilvl w:val="0"/>
          <w:numId w:val="6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Наведи шта не волиш да</w:t>
      </w:r>
      <w:r w:rsidR="00E60048">
        <w:rPr>
          <w:sz w:val="28"/>
          <w:szCs w:val="28"/>
          <w:lang w:val="sr-Cyrl-RS"/>
        </w:rPr>
        <w:t xml:space="preserve"> се дешава</w:t>
      </w:r>
      <w:r>
        <w:rPr>
          <w:sz w:val="28"/>
          <w:szCs w:val="28"/>
          <w:lang w:val="sr-Cyrl-RS"/>
        </w:rPr>
        <w:t xml:space="preserve"> у учионици?</w:t>
      </w:r>
    </w:p>
    <w:p w:rsidR="008E53FA" w:rsidRPr="008E53FA" w:rsidRDefault="008E53FA" w:rsidP="008E53FA">
      <w:pPr>
        <w:pStyle w:val="ListParagraph"/>
        <w:rPr>
          <w:sz w:val="28"/>
          <w:szCs w:val="28"/>
          <w:lang w:val="sr-Cyrl-RS"/>
        </w:rPr>
      </w:pPr>
    </w:p>
    <w:p w:rsidR="008E53FA" w:rsidRPr="008E53FA" w:rsidRDefault="008E53FA" w:rsidP="008E53FA">
      <w:pPr>
        <w:rPr>
          <w:b/>
          <w:sz w:val="28"/>
          <w:szCs w:val="28"/>
          <w:lang w:val="sr-Cyrl-RS"/>
        </w:rPr>
      </w:pPr>
      <w:r w:rsidRPr="008E53FA">
        <w:rPr>
          <w:b/>
          <w:sz w:val="28"/>
          <w:szCs w:val="28"/>
          <w:lang w:val="sr-Cyrl-RS"/>
        </w:rPr>
        <w:t>Прилог 2. (друга група)</w:t>
      </w:r>
    </w:p>
    <w:p w:rsidR="008E53FA" w:rsidRDefault="008E53FA" w:rsidP="008E53FA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У школи из снова:</w:t>
      </w:r>
    </w:p>
    <w:p w:rsidR="008E53FA" w:rsidRPr="008E53FA" w:rsidRDefault="008E53FA" w:rsidP="008E53FA">
      <w:pPr>
        <w:pStyle w:val="ListParagraph"/>
        <w:numPr>
          <w:ilvl w:val="0"/>
          <w:numId w:val="8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Директори -</w:t>
      </w:r>
      <w:r w:rsidRPr="008E53FA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шта раде, како се понашају?</w:t>
      </w:r>
    </w:p>
    <w:p w:rsidR="008E53FA" w:rsidRDefault="008E53FA" w:rsidP="008E53FA">
      <w:pPr>
        <w:pStyle w:val="ListParagraph"/>
        <w:numPr>
          <w:ilvl w:val="0"/>
          <w:numId w:val="8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Наставници- шта раде, како се понашају?</w:t>
      </w:r>
    </w:p>
    <w:p w:rsidR="008E53FA" w:rsidRDefault="008E53FA" w:rsidP="008E53FA">
      <w:pPr>
        <w:pStyle w:val="ListParagraph"/>
        <w:numPr>
          <w:ilvl w:val="0"/>
          <w:numId w:val="8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Ученици- шта раде, како се понашају?</w:t>
      </w:r>
    </w:p>
    <w:p w:rsidR="00BE1ACD" w:rsidRDefault="00BE1ACD" w:rsidP="008E53FA">
      <w:pPr>
        <w:pStyle w:val="ListParagraph"/>
        <w:numPr>
          <w:ilvl w:val="0"/>
          <w:numId w:val="8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lastRenderedPageBreak/>
        <w:t>Наведи шта не волиш да се дешава у школи?</w:t>
      </w:r>
    </w:p>
    <w:p w:rsidR="008E53FA" w:rsidRDefault="008E53FA" w:rsidP="008E53FA">
      <w:pPr>
        <w:rPr>
          <w:sz w:val="28"/>
          <w:szCs w:val="28"/>
          <w:lang w:val="sr-Cyrl-RS"/>
        </w:rPr>
      </w:pPr>
    </w:p>
    <w:p w:rsidR="008E53FA" w:rsidRPr="008E53FA" w:rsidRDefault="008E53FA" w:rsidP="008E53FA">
      <w:pPr>
        <w:rPr>
          <w:b/>
          <w:sz w:val="28"/>
          <w:szCs w:val="28"/>
          <w:lang w:val="sr-Cyrl-RS"/>
        </w:rPr>
      </w:pPr>
      <w:r w:rsidRPr="008E53FA">
        <w:rPr>
          <w:b/>
          <w:sz w:val="28"/>
          <w:szCs w:val="28"/>
          <w:lang w:val="sr-Cyrl-RS"/>
        </w:rPr>
        <w:t>Прилог 3. (трећа група)</w:t>
      </w:r>
    </w:p>
    <w:p w:rsidR="008E53FA" w:rsidRDefault="008E53FA" w:rsidP="008E53FA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У  земљи снова:</w:t>
      </w:r>
    </w:p>
    <w:p w:rsidR="008E53FA" w:rsidRDefault="008E53FA" w:rsidP="008E53FA">
      <w:pPr>
        <w:pStyle w:val="ListParagraph"/>
        <w:numPr>
          <w:ilvl w:val="0"/>
          <w:numId w:val="10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Власт- шта ради, како се понаша?</w:t>
      </w:r>
    </w:p>
    <w:p w:rsidR="008E53FA" w:rsidRDefault="008E53FA" w:rsidP="008E53FA">
      <w:pPr>
        <w:pStyle w:val="ListParagraph"/>
        <w:numPr>
          <w:ilvl w:val="0"/>
          <w:numId w:val="10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Грађани- шта раде, како се понашају?</w:t>
      </w:r>
    </w:p>
    <w:p w:rsidR="00BE1ACD" w:rsidRDefault="00BE1ACD" w:rsidP="00BE1ACD">
      <w:pPr>
        <w:pStyle w:val="ListParagraph"/>
        <w:numPr>
          <w:ilvl w:val="0"/>
          <w:numId w:val="10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Наведи шта не волиш да се дешава у земљи?</w:t>
      </w:r>
    </w:p>
    <w:p w:rsidR="00BE1ACD" w:rsidRDefault="00BE1ACD" w:rsidP="00BE1ACD">
      <w:pPr>
        <w:pStyle w:val="ListParagraph"/>
        <w:rPr>
          <w:sz w:val="28"/>
          <w:szCs w:val="28"/>
          <w:lang w:val="sr-Cyrl-RS"/>
        </w:rPr>
      </w:pPr>
    </w:p>
    <w:p w:rsidR="00196FC0" w:rsidRPr="00EB3B63" w:rsidRDefault="00676C52" w:rsidP="00676C52">
      <w:pPr>
        <w:rPr>
          <w:b/>
          <w:sz w:val="28"/>
          <w:szCs w:val="28"/>
        </w:rPr>
      </w:pPr>
      <w:proofErr w:type="spellStart"/>
      <w:r w:rsidRPr="00EB3B63">
        <w:rPr>
          <w:b/>
          <w:sz w:val="28"/>
          <w:szCs w:val="28"/>
        </w:rPr>
        <w:t>Прилог</w:t>
      </w:r>
      <w:proofErr w:type="spellEnd"/>
      <w:r w:rsidRPr="00EB3B63">
        <w:rPr>
          <w:b/>
          <w:sz w:val="28"/>
          <w:szCs w:val="28"/>
        </w:rPr>
        <w:t xml:space="preserve"> </w:t>
      </w:r>
      <w:r w:rsidR="009F5842" w:rsidRPr="00EB3B63">
        <w:rPr>
          <w:b/>
          <w:sz w:val="28"/>
          <w:szCs w:val="28"/>
          <w:lang w:val="sr-Cyrl-RS"/>
        </w:rPr>
        <w:t>4</w:t>
      </w:r>
      <w:r w:rsidRPr="00EB3B63">
        <w:rPr>
          <w:b/>
          <w:sz w:val="28"/>
          <w:szCs w:val="28"/>
        </w:rPr>
        <w:t>.</w:t>
      </w:r>
    </w:p>
    <w:p w:rsidR="009F5842" w:rsidRDefault="009F5842" w:rsidP="009F5842">
      <w:pPr>
        <w:pStyle w:val="ListParagraph"/>
        <w:numPr>
          <w:ilvl w:val="0"/>
          <w:numId w:val="1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У добром тиму кица једно срце</w:t>
      </w:r>
    </w:p>
    <w:p w:rsidR="009F5842" w:rsidRDefault="009F5842" w:rsidP="009F5842">
      <w:pPr>
        <w:pStyle w:val="ListParagraph"/>
        <w:numPr>
          <w:ilvl w:val="0"/>
          <w:numId w:val="1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Добро се добрим враћа</w:t>
      </w:r>
    </w:p>
    <w:p w:rsidR="009F5842" w:rsidRDefault="009F5842" w:rsidP="009F5842">
      <w:pPr>
        <w:pStyle w:val="ListParagraph"/>
        <w:numPr>
          <w:ilvl w:val="0"/>
          <w:numId w:val="1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Не гради зидове, гради мостове</w:t>
      </w:r>
    </w:p>
    <w:p w:rsidR="009F5842" w:rsidRDefault="009F5842" w:rsidP="009F5842">
      <w:pPr>
        <w:pStyle w:val="ListParagraph"/>
        <w:numPr>
          <w:ilvl w:val="0"/>
          <w:numId w:val="1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Ономе ко зна чекати време отвара врата</w:t>
      </w:r>
    </w:p>
    <w:p w:rsidR="009F5842" w:rsidRDefault="009F5842" w:rsidP="009F5842">
      <w:pPr>
        <w:pStyle w:val="ListParagraph"/>
        <w:numPr>
          <w:ilvl w:val="0"/>
          <w:numId w:val="1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Успећеш ако мислиш да можеш</w:t>
      </w:r>
    </w:p>
    <w:p w:rsidR="009F5842" w:rsidRDefault="009F5842" w:rsidP="009F5842">
      <w:pPr>
        <w:pStyle w:val="ListParagraph"/>
        <w:numPr>
          <w:ilvl w:val="0"/>
          <w:numId w:val="1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Човек који говори истину има добро памћење</w:t>
      </w:r>
    </w:p>
    <w:p w:rsidR="009F5842" w:rsidRPr="009F5842" w:rsidRDefault="009F5842" w:rsidP="009F5842">
      <w:pPr>
        <w:pStyle w:val="ListParagraph"/>
        <w:numPr>
          <w:ilvl w:val="0"/>
          <w:numId w:val="1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Прилике не пропустај него их користи</w:t>
      </w:r>
    </w:p>
    <w:p w:rsidR="00050C2C" w:rsidRPr="00050C2C" w:rsidRDefault="00050C2C" w:rsidP="00050C2C">
      <w:pPr>
        <w:rPr>
          <w:sz w:val="28"/>
          <w:szCs w:val="28"/>
          <w:lang w:val="sr-Cyrl-CS"/>
        </w:rPr>
      </w:pPr>
      <w:r w:rsidRPr="00050C2C">
        <w:rPr>
          <w:sz w:val="28"/>
          <w:szCs w:val="28"/>
          <w:lang w:val="sr-Cyrl-CS"/>
        </w:rPr>
        <w:t xml:space="preserve"> </w:t>
      </w:r>
    </w:p>
    <w:sectPr w:rsidR="00050C2C" w:rsidRPr="00050C2C" w:rsidSect="00845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5266"/>
    <w:multiLevelType w:val="hybridMultilevel"/>
    <w:tmpl w:val="05585904"/>
    <w:lvl w:ilvl="0" w:tplc="4DA4E29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3247B"/>
    <w:multiLevelType w:val="hybridMultilevel"/>
    <w:tmpl w:val="E1284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10983"/>
    <w:multiLevelType w:val="hybridMultilevel"/>
    <w:tmpl w:val="1C486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2117C"/>
    <w:multiLevelType w:val="hybridMultilevel"/>
    <w:tmpl w:val="F66C2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936831"/>
    <w:multiLevelType w:val="hybridMultilevel"/>
    <w:tmpl w:val="F66C2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D41A9"/>
    <w:multiLevelType w:val="multilevel"/>
    <w:tmpl w:val="657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BF5EE1"/>
    <w:multiLevelType w:val="hybridMultilevel"/>
    <w:tmpl w:val="067632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F710B"/>
    <w:multiLevelType w:val="hybridMultilevel"/>
    <w:tmpl w:val="F66C2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B4273"/>
    <w:multiLevelType w:val="hybridMultilevel"/>
    <w:tmpl w:val="F66C2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986D02"/>
    <w:multiLevelType w:val="multilevel"/>
    <w:tmpl w:val="62E0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0F49A5"/>
    <w:multiLevelType w:val="hybridMultilevel"/>
    <w:tmpl w:val="F66C2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3"/>
  </w:num>
  <w:num w:numId="8">
    <w:abstractNumId w:val="10"/>
  </w:num>
  <w:num w:numId="9">
    <w:abstractNumId w:val="4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C4"/>
    <w:rsid w:val="00050C2C"/>
    <w:rsid w:val="00093F9D"/>
    <w:rsid w:val="00096AB5"/>
    <w:rsid w:val="000A5CE1"/>
    <w:rsid w:val="000B23FD"/>
    <w:rsid w:val="001003F1"/>
    <w:rsid w:val="00104665"/>
    <w:rsid w:val="001316EA"/>
    <w:rsid w:val="001841DF"/>
    <w:rsid w:val="00196FC0"/>
    <w:rsid w:val="001E4B55"/>
    <w:rsid w:val="00257E82"/>
    <w:rsid w:val="00287A43"/>
    <w:rsid w:val="00353BE1"/>
    <w:rsid w:val="00394A97"/>
    <w:rsid w:val="003D74D4"/>
    <w:rsid w:val="00453CDA"/>
    <w:rsid w:val="00472D4B"/>
    <w:rsid w:val="004B03DA"/>
    <w:rsid w:val="004F306E"/>
    <w:rsid w:val="004F4609"/>
    <w:rsid w:val="00521B99"/>
    <w:rsid w:val="00553D49"/>
    <w:rsid w:val="00567E5A"/>
    <w:rsid w:val="005C1253"/>
    <w:rsid w:val="005C4169"/>
    <w:rsid w:val="00610DB7"/>
    <w:rsid w:val="00662B9A"/>
    <w:rsid w:val="00676C52"/>
    <w:rsid w:val="00681ECF"/>
    <w:rsid w:val="00685CE3"/>
    <w:rsid w:val="006B5E87"/>
    <w:rsid w:val="006C6DF2"/>
    <w:rsid w:val="006D30C5"/>
    <w:rsid w:val="006F3D9A"/>
    <w:rsid w:val="00721066"/>
    <w:rsid w:val="00743BD0"/>
    <w:rsid w:val="00751013"/>
    <w:rsid w:val="007C095F"/>
    <w:rsid w:val="007E47B1"/>
    <w:rsid w:val="00830FEA"/>
    <w:rsid w:val="00845A37"/>
    <w:rsid w:val="00850584"/>
    <w:rsid w:val="00860934"/>
    <w:rsid w:val="008954E7"/>
    <w:rsid w:val="008E2581"/>
    <w:rsid w:val="008E53FA"/>
    <w:rsid w:val="008E63BA"/>
    <w:rsid w:val="00913A10"/>
    <w:rsid w:val="00945709"/>
    <w:rsid w:val="0098190E"/>
    <w:rsid w:val="00985A55"/>
    <w:rsid w:val="00987C43"/>
    <w:rsid w:val="009C01C7"/>
    <w:rsid w:val="009F5842"/>
    <w:rsid w:val="00A75F79"/>
    <w:rsid w:val="00A86B3C"/>
    <w:rsid w:val="00A94475"/>
    <w:rsid w:val="00A9508A"/>
    <w:rsid w:val="00AB7D88"/>
    <w:rsid w:val="00B006F1"/>
    <w:rsid w:val="00B05736"/>
    <w:rsid w:val="00B92585"/>
    <w:rsid w:val="00B96857"/>
    <w:rsid w:val="00BB38C0"/>
    <w:rsid w:val="00BB7AA9"/>
    <w:rsid w:val="00BE1ACD"/>
    <w:rsid w:val="00BE448C"/>
    <w:rsid w:val="00C21625"/>
    <w:rsid w:val="00C824F8"/>
    <w:rsid w:val="00CC02EE"/>
    <w:rsid w:val="00D54968"/>
    <w:rsid w:val="00D82FFA"/>
    <w:rsid w:val="00D9313F"/>
    <w:rsid w:val="00DF1AB9"/>
    <w:rsid w:val="00E14A86"/>
    <w:rsid w:val="00E26388"/>
    <w:rsid w:val="00E467FA"/>
    <w:rsid w:val="00E46F65"/>
    <w:rsid w:val="00E60048"/>
    <w:rsid w:val="00E63276"/>
    <w:rsid w:val="00EB3B63"/>
    <w:rsid w:val="00EF79C4"/>
    <w:rsid w:val="00F40D8E"/>
    <w:rsid w:val="00FA6D06"/>
    <w:rsid w:val="00FC4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C6DF2"/>
    <w:rPr>
      <w:i/>
      <w:iCs/>
    </w:rPr>
  </w:style>
  <w:style w:type="paragraph" w:styleId="NormalWeb">
    <w:name w:val="Normal (Web)"/>
    <w:basedOn w:val="Normal"/>
    <w:uiPriority w:val="99"/>
    <w:unhideWhenUsed/>
    <w:rsid w:val="00D8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2F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C6DF2"/>
    <w:rPr>
      <w:i/>
      <w:iCs/>
    </w:rPr>
  </w:style>
  <w:style w:type="paragraph" w:styleId="NormalWeb">
    <w:name w:val="Normal (Web)"/>
    <w:basedOn w:val="Normal"/>
    <w:uiPriority w:val="99"/>
    <w:unhideWhenUsed/>
    <w:rsid w:val="00D8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2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173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9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2EDEA-031C-4406-92A8-59BE0A79D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Sorak</dc:creator>
  <cp:lastModifiedBy>Fin</cp:lastModifiedBy>
  <cp:revision>7</cp:revision>
  <dcterms:created xsi:type="dcterms:W3CDTF">2021-09-11T16:44:00Z</dcterms:created>
  <dcterms:modified xsi:type="dcterms:W3CDTF">2021-09-14T09:32:00Z</dcterms:modified>
</cp:coreProperties>
</file>